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26/10/2026  ·  13:00-14:15  ·  Sesión 22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Grafos: representación y recorridos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DEFINICIÓN</w:t>
      </w:r>
    </w:p>
    <w:p>
      <w:r>
        <w:rPr>
          <w:rFonts w:ascii="Arial" w:hAnsi="Arial" w:cs="Arial"/>
          <w:b w:val="0"/>
          <w:i w:val="0"/>
          <w:sz w:val="20"/>
        </w:rPr>
        <w:t>Un grafo G = (V, E) es un conjunto de vértices y un conjunto de aristas que los conectan. Es la estructura más general del curso: listas y árboles son casos particulares de grafo.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Dirigido o no dirigido, según si las aristas tienen sentido.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Ponderado, si las aristas llevan peso.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Denso o disperso, según cuántas aristas haya respecto al máximo posible.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MATRIZ DE ADYACENCIA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Matriz V×V donde la celda [i][j] indica si hay arista de i a j.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Consultar si existe una arista: O(1).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Espacio: O(V²) siempre, haya o no aristas.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Recorrer los vecinos de un vértice: O(V), aunque tenga 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LISTA DE ADYACENCIA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arreglo de listas ligadas: cada vértice guarda la lista de sus vecinos.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Espacio: O(V + E), proporcional a lo que realmente hay.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Recorrer vecinos: O(grado), que es lo óptimo.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Consultar una arista específica: O(grado), peor que la matriz.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CUÁL ELEGIR</w:t>
      </w:r>
    </w:p>
    <w:p>
      <w:r>
        <w:rPr>
          <w:rFonts w:ascii="Arial" w:hAnsi="Arial" w:cs="Arial"/>
          <w:b w:val="0"/>
          <w:i w:val="0"/>
          <w:sz w:val="20"/>
        </w:rPr>
        <w:t>Si el grafo es denso o se consultan aristas puntuales, matriz. Si es disperso o el algoritmo recorre vecinos —que es el caso de casi todos—, lista. Los grafos del mundo real suelen ser dispersos, así que la lista domina en la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EN PROFUNDIDAD (DFS)</w:t>
      </w:r>
    </w:p>
    <w:p>
      <w:r>
        <w:rPr>
          <w:rFonts w:ascii="Arial" w:hAnsi="Arial" w:cs="Arial"/>
          <w:b w:val="0"/>
          <w:i w:val="0"/>
          <w:sz w:val="20"/>
        </w:rPr>
        <w:t>Se avanza tan lejos como se pueda antes de retroceder. Usa una pila, explícita o la de la recursión. Sirve para detectar ciclos, ordenar topológicamente y hallar componentes conexas.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EN ANCHURA (BFS)</w:t>
      </w:r>
    </w:p>
    <w:p>
      <w:r>
        <w:rPr>
          <w:rFonts w:ascii="Arial" w:hAnsi="Arial" w:cs="Arial"/>
          <w:b w:val="0"/>
          <w:i w:val="0"/>
          <w:sz w:val="20"/>
        </w:rPr>
        <w:t>Se visitan todos los vecinos antes de avanzar un nivel. Usa una cola. En un grafo no ponderado encuentra el camino más corto en número de aristas.</w:t>
      </w:r>
    </w:p>
    <w:p>
      <w:r>
        <w:rPr>
          <w:rFonts w:ascii="Arial" w:hAnsi="Arial" w:cs="Arial"/>
          <w:b w:val="0"/>
          <w:i w:val="0"/>
          <w:sz w:val="20"/>
        </w:rPr>
        <w:t>La única diferencia entre ambos es la estructura auxiliar: pila contra cola. Es la mejor evidencia de que elegir la estructura es elegir el algoritmo.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Representar un grafo en ambas formas e implementar DFS y BFS con marcado de visitados.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